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37" w:rsidRPr="000D1C37" w:rsidRDefault="000D1C37" w:rsidP="000D1C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0D1C37">
        <w:rPr>
          <w:rFonts w:ascii="Times New Roman" w:eastAsia="Calibri" w:hAnsi="Times New Roman" w:cs="Times New Roman"/>
          <w:sz w:val="24"/>
          <w:szCs w:val="24"/>
        </w:rPr>
        <w:t xml:space="preserve">Медицинская документация </w:t>
      </w:r>
    </w:p>
    <w:p w:rsidR="000D1C37" w:rsidRPr="000D1C37" w:rsidRDefault="000D1C37" w:rsidP="000D1C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45733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A57D0">
        <w:rPr>
          <w:rFonts w:ascii="Times New Roman" w:eastAsia="Calibri" w:hAnsi="Times New Roman" w:cs="Times New Roman"/>
          <w:sz w:val="24"/>
          <w:szCs w:val="24"/>
        </w:rPr>
        <w:t>Форма №009</w:t>
      </w:r>
      <w:proofErr w:type="gramStart"/>
      <w:r w:rsidR="00AA57D0">
        <w:rPr>
          <w:rFonts w:ascii="Times New Roman" w:eastAsia="Calibri" w:hAnsi="Times New Roman" w:cs="Times New Roman"/>
          <w:sz w:val="24"/>
          <w:szCs w:val="24"/>
        </w:rPr>
        <w:t>/</w:t>
      </w:r>
      <w:r w:rsidRPr="000D1C37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</w:p>
    <w:p w:rsidR="000D1C37" w:rsidRPr="000D1C37" w:rsidRDefault="000D1C37" w:rsidP="000D1C3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0D1C37">
        <w:rPr>
          <w:rFonts w:ascii="Times New Roman" w:eastAsia="Calibri" w:hAnsi="Times New Roman" w:cs="Times New Roman"/>
          <w:sz w:val="24"/>
          <w:szCs w:val="24"/>
        </w:rPr>
        <w:t xml:space="preserve">Утверждена приказом </w:t>
      </w:r>
      <w:r>
        <w:rPr>
          <w:rFonts w:ascii="Times New Roman" w:eastAsia="Calibri" w:hAnsi="Times New Roman" w:cs="Times New Roman"/>
          <w:sz w:val="24"/>
          <w:szCs w:val="24"/>
        </w:rPr>
        <w:t>МЗ КР</w:t>
      </w:r>
    </w:p>
    <w:p w:rsidR="000D1C37" w:rsidRPr="000D1C37" w:rsidRDefault="000D1C37" w:rsidP="000D1C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457334">
        <w:rPr>
          <w:rFonts w:ascii="Times New Roman" w:eastAsia="Calibri" w:hAnsi="Times New Roman" w:cs="Times New Roman"/>
          <w:sz w:val="24"/>
          <w:szCs w:val="24"/>
        </w:rPr>
        <w:t>от                                 №</w:t>
      </w:r>
    </w:p>
    <w:p w:rsidR="000D1C37" w:rsidRPr="000D1C37" w:rsidRDefault="000D1C37" w:rsidP="000D1C37">
      <w:pPr>
        <w:spacing w:line="256" w:lineRule="auto"/>
        <w:rPr>
          <w:rFonts w:ascii="Calibri" w:eastAsia="Calibri" w:hAnsi="Calibri" w:cs="Times New Roman"/>
        </w:rPr>
      </w:pPr>
    </w:p>
    <w:p w:rsidR="00AC0082" w:rsidRDefault="00AC0082" w:rsidP="00AC0082"/>
    <w:p w:rsidR="00AC0082" w:rsidRDefault="00AC0082" w:rsidP="00AC0082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0082">
        <w:rPr>
          <w:rFonts w:ascii="Times New Roman" w:eastAsia="Times New Roman" w:hAnsi="Times New Roman" w:cs="Times New Roman"/>
          <w:b/>
          <w:bCs/>
          <w:sz w:val="24"/>
          <w:szCs w:val="24"/>
        </w:rPr>
        <w:t>Журнал регистрации переливания компонентов крови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AC0082" w:rsidRDefault="00AC0082" w:rsidP="00C17714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AC0082">
        <w:rPr>
          <w:rFonts w:ascii="Times New Roman" w:eastAsia="Times New Roman" w:hAnsi="Times New Roman" w:cs="Times New Roman"/>
          <w:bCs/>
          <w:sz w:val="24"/>
          <w:szCs w:val="24"/>
        </w:rPr>
        <w:t>Журнал предназначен для регистрации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переливания</w:t>
      </w:r>
      <w:r w:rsidRPr="00AC0082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компонентов крови </w:t>
      </w:r>
      <w:r w:rsidRPr="00AC0082">
        <w:rPr>
          <w:rFonts w:ascii="Times New Roman" w:eastAsia="Times New Roman" w:hAnsi="Times New Roman" w:cs="Times New Roman"/>
          <w:sz w:val="24"/>
          <w:szCs w:val="24"/>
        </w:rPr>
        <w:t xml:space="preserve">(эр. масса, отмытые эритроциты, свежезамороженная плазма, </w:t>
      </w:r>
      <w:proofErr w:type="spellStart"/>
      <w:r w:rsidRPr="00AC0082">
        <w:rPr>
          <w:rFonts w:ascii="Times New Roman" w:eastAsia="Times New Roman" w:hAnsi="Times New Roman" w:cs="Times New Roman"/>
          <w:sz w:val="24"/>
          <w:szCs w:val="24"/>
        </w:rPr>
        <w:t>криопреципитат</w:t>
      </w:r>
      <w:proofErr w:type="spellEnd"/>
      <w:r w:rsidRPr="00AC0082">
        <w:rPr>
          <w:rFonts w:ascii="Times New Roman" w:eastAsia="Times New Roman" w:hAnsi="Times New Roman" w:cs="Times New Roman"/>
          <w:sz w:val="24"/>
          <w:szCs w:val="24"/>
        </w:rPr>
        <w:t>, концентра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нативной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плазмы,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тромбомасса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AA57D0">
        <w:rPr>
          <w:rFonts w:ascii="Times New Roman" w:eastAsia="Times New Roman" w:hAnsi="Times New Roman" w:cs="Times New Roman"/>
          <w:sz w:val="24"/>
          <w:szCs w:val="24"/>
        </w:rPr>
        <w:t xml:space="preserve">производимого каждому больному </w:t>
      </w:r>
      <w:r>
        <w:rPr>
          <w:rFonts w:ascii="Times New Roman" w:eastAsia="Times New Roman" w:hAnsi="Times New Roman" w:cs="Times New Roman"/>
          <w:sz w:val="24"/>
          <w:szCs w:val="24"/>
        </w:rPr>
        <w:t>в организациях здравоохранения.</w:t>
      </w:r>
    </w:p>
    <w:p w:rsidR="00AA57D0" w:rsidRDefault="00AA57D0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Журнал заполняет врач - проводивший </w:t>
      </w:r>
      <w:r w:rsidRPr="00684980">
        <w:rPr>
          <w:rFonts w:ascii="Times New Roman" w:eastAsia="Times New Roman" w:hAnsi="Times New Roman" w:cs="Times New Roman"/>
          <w:sz w:val="24"/>
          <w:szCs w:val="24"/>
        </w:rPr>
        <w:t>трансфузию</w:t>
      </w:r>
      <w:r>
        <w:rPr>
          <w:rFonts w:ascii="Times New Roman" w:eastAsia="Times New Roman" w:hAnsi="Times New Roman" w:cs="Times New Roman"/>
          <w:sz w:val="24"/>
          <w:szCs w:val="24"/>
        </w:rPr>
        <w:t>, при каждом переливании.</w:t>
      </w:r>
    </w:p>
    <w:p w:rsidR="00EE4A3A" w:rsidRDefault="00AC0082" w:rsidP="00C17714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Записи в журнале дают информацию</w:t>
      </w:r>
      <w:r w:rsidR="00EE4A3A" w:rsidRPr="00EE4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A3A" w:rsidRPr="00D85842">
        <w:rPr>
          <w:rFonts w:ascii="Times New Roman" w:eastAsia="Times New Roman" w:hAnsi="Times New Roman" w:cs="Times New Roman"/>
          <w:b/>
          <w:sz w:val="24"/>
          <w:szCs w:val="24"/>
        </w:rPr>
        <w:t>о количестве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E4A3A" w:rsidRDefault="00EE4A3A" w:rsidP="00C17714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больных,</w:t>
      </w:r>
      <w:r w:rsidR="00AC0082">
        <w:rPr>
          <w:rFonts w:ascii="Times New Roman" w:eastAsia="Times New Roman" w:hAnsi="Times New Roman" w:cs="Times New Roman"/>
          <w:sz w:val="24"/>
          <w:szCs w:val="24"/>
        </w:rPr>
        <w:t xml:space="preserve"> которым переливалось </w:t>
      </w:r>
      <w:r>
        <w:rPr>
          <w:rFonts w:ascii="Times New Roman" w:eastAsia="Times New Roman" w:hAnsi="Times New Roman" w:cs="Times New Roman"/>
          <w:sz w:val="24"/>
          <w:szCs w:val="24"/>
        </w:rPr>
        <w:t>компоненты крови;</w:t>
      </w:r>
    </w:p>
    <w:p w:rsidR="00AC0082" w:rsidRDefault="00EE4A3A" w:rsidP="00C17714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переливаний компонентов крови, в организациях здравоохранения;</w:t>
      </w:r>
    </w:p>
    <w:p w:rsidR="00EE4A3A" w:rsidRDefault="00EE4A3A" w:rsidP="00C17714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перелитых компонентов крови (л, доз.).</w:t>
      </w:r>
    </w:p>
    <w:p w:rsidR="00AA57D0" w:rsidRDefault="00AA57D0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AA57D0" w:rsidRDefault="00AA57D0" w:rsidP="00AA57D0">
      <w:pPr>
        <w:widowControl w:val="0"/>
        <w:autoSpaceDE w:val="0"/>
        <w:autoSpaceDN w:val="0"/>
        <w:spacing w:after="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AA57D0">
        <w:rPr>
          <w:rFonts w:ascii="Times New Roman" w:eastAsia="Times New Roman" w:hAnsi="Times New Roman" w:cs="Times New Roman"/>
          <w:sz w:val="24"/>
          <w:szCs w:val="24"/>
        </w:rPr>
        <w:t>При регистрации каждой трансф</w:t>
      </w:r>
      <w:r>
        <w:rPr>
          <w:rFonts w:ascii="Times New Roman" w:eastAsia="Times New Roman" w:hAnsi="Times New Roman" w:cs="Times New Roman"/>
          <w:sz w:val="24"/>
          <w:szCs w:val="24"/>
        </w:rPr>
        <w:t>узии заполняются все графы журнала</w:t>
      </w:r>
      <w:r w:rsidRPr="00AA57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4A3A" w:rsidRDefault="00EE4A3A" w:rsidP="00AC0082">
      <w:pPr>
        <w:widowControl w:val="0"/>
        <w:autoSpaceDE w:val="0"/>
        <w:autoSpaceDN w:val="0"/>
        <w:spacing w:after="0" w:line="240" w:lineRule="auto"/>
        <w:ind w:firstLine="708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EE4A3A" w:rsidRDefault="00EE4A3A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журнале указывается:</w:t>
      </w:r>
    </w:p>
    <w:p w:rsidR="00EE4A3A" w:rsidRDefault="00EE4A3A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521EC">
        <w:rPr>
          <w:rFonts w:ascii="Times New Roman" w:eastAsia="Times New Roman" w:hAnsi="Times New Roman" w:cs="Times New Roman"/>
          <w:sz w:val="24"/>
          <w:szCs w:val="24"/>
        </w:rPr>
        <w:t>графы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2-4 паспортные данные больного (ФИО, пол, возраст);</w:t>
      </w:r>
    </w:p>
    <w:p w:rsidR="00EE4A3A" w:rsidRDefault="009521EC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графы 5-14</w:t>
      </w:r>
      <w:r w:rsidR="00EE4A3A">
        <w:rPr>
          <w:rFonts w:ascii="Times New Roman" w:eastAsia="Times New Roman" w:hAnsi="Times New Roman" w:cs="Times New Roman"/>
          <w:sz w:val="24"/>
          <w:szCs w:val="24"/>
        </w:rPr>
        <w:t xml:space="preserve"> данные истории болезни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(№, анализы, диагноз, показания, дата и какой по счету переливание);</w:t>
      </w:r>
    </w:p>
    <w:p w:rsidR="009521EC" w:rsidRDefault="009521EC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графы 15-18 данные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трансфузионных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 (наименование, №, дата заготовки и срок годности);</w:t>
      </w:r>
    </w:p>
    <w:p w:rsidR="009521EC" w:rsidRDefault="009521EC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графы 19-21 данные проб</w:t>
      </w:r>
      <w:r w:rsidR="00684980">
        <w:rPr>
          <w:rFonts w:ascii="Times New Roman" w:eastAsia="Times New Roman" w:hAnsi="Times New Roman" w:cs="Times New Roman"/>
          <w:sz w:val="24"/>
          <w:szCs w:val="24"/>
        </w:rPr>
        <w:t>ы на совместимость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84980">
        <w:rPr>
          <w:rFonts w:ascii="Times New Roman" w:eastAsia="Times New Roman" w:hAnsi="Times New Roman" w:cs="Times New Roman"/>
          <w:sz w:val="24"/>
          <w:szCs w:val="24"/>
        </w:rPr>
        <w:t>групповая, резус совместимость и биологическая проба);</w:t>
      </w:r>
    </w:p>
    <w:p w:rsidR="009521EC" w:rsidRDefault="009521EC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графы 22-24 данные о переливании</w:t>
      </w:r>
      <w:r w:rsidR="00684980">
        <w:rPr>
          <w:rFonts w:ascii="Times New Roman" w:eastAsia="Times New Roman" w:hAnsi="Times New Roman" w:cs="Times New Roman"/>
          <w:sz w:val="24"/>
          <w:szCs w:val="24"/>
        </w:rPr>
        <w:t xml:space="preserve"> (количество, способы, реакции и осложнения)</w:t>
      </w:r>
    </w:p>
    <w:p w:rsidR="009521EC" w:rsidRDefault="009521EC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графа 25 ФИО </w:t>
      </w:r>
      <w:r w:rsidRPr="009521EC">
        <w:rPr>
          <w:rFonts w:ascii="Times New Roman" w:eastAsia="Times New Roman" w:hAnsi="Times New Roman" w:cs="Times New Roman"/>
          <w:sz w:val="24"/>
          <w:szCs w:val="24"/>
        </w:rPr>
        <w:t>и подпис</w:t>
      </w:r>
      <w:r>
        <w:rPr>
          <w:rFonts w:ascii="Times New Roman" w:eastAsia="Times New Roman" w:hAnsi="Times New Roman" w:cs="Times New Roman"/>
          <w:sz w:val="24"/>
          <w:szCs w:val="24"/>
        </w:rPr>
        <w:t>ь врача, проводившего трансфузию</w:t>
      </w:r>
      <w:r w:rsidRPr="009521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C9E" w:rsidRDefault="00251C9E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251C9E" w:rsidRDefault="00251C9E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251C9E">
        <w:rPr>
          <w:rFonts w:ascii="Times New Roman" w:eastAsia="Times New Roman" w:hAnsi="Times New Roman" w:cs="Times New Roman"/>
          <w:sz w:val="24"/>
          <w:szCs w:val="24"/>
        </w:rPr>
        <w:t xml:space="preserve">Журнал должен быть пронумерован, прошнурован.  </w:t>
      </w:r>
    </w:p>
    <w:p w:rsidR="009521EC" w:rsidRDefault="00251C9E" w:rsidP="00C17714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251C9E">
        <w:rPr>
          <w:rFonts w:ascii="Times New Roman" w:eastAsia="Times New Roman" w:hAnsi="Times New Roman" w:cs="Times New Roman"/>
          <w:sz w:val="24"/>
          <w:szCs w:val="24"/>
        </w:rPr>
        <w:t xml:space="preserve">Хранится после обработки в архиве организации здравоохранения в течение </w:t>
      </w:r>
      <w:r w:rsidR="00EF3608">
        <w:rPr>
          <w:rFonts w:ascii="Times New Roman" w:eastAsia="Times New Roman" w:hAnsi="Times New Roman" w:cs="Times New Roman"/>
          <w:sz w:val="24"/>
          <w:szCs w:val="24"/>
        </w:rPr>
        <w:t xml:space="preserve">3х </w:t>
      </w:r>
      <w:r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251C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4A3A" w:rsidRDefault="00EE4A3A" w:rsidP="00EE4A3A">
      <w:pPr>
        <w:widowControl w:val="0"/>
        <w:autoSpaceDE w:val="0"/>
        <w:autoSpaceDN w:val="0"/>
        <w:spacing w:after="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AC0082" w:rsidRPr="00AC0082" w:rsidRDefault="00AC0082" w:rsidP="00AC0082">
      <w:pPr>
        <w:widowControl w:val="0"/>
        <w:autoSpaceDE w:val="0"/>
        <w:autoSpaceDN w:val="0"/>
        <w:spacing w:after="0" w:line="240" w:lineRule="auto"/>
        <w:ind w:firstLine="708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33FDB" w:rsidRDefault="00733FDB" w:rsidP="00AC0082">
      <w:pPr>
        <w:jc w:val="center"/>
      </w:pPr>
    </w:p>
    <w:sectPr w:rsidR="0073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3D"/>
    <w:rsid w:val="000D1C37"/>
    <w:rsid w:val="00251C9E"/>
    <w:rsid w:val="00457334"/>
    <w:rsid w:val="005F7999"/>
    <w:rsid w:val="00684980"/>
    <w:rsid w:val="00733FDB"/>
    <w:rsid w:val="009521EC"/>
    <w:rsid w:val="00A00BEB"/>
    <w:rsid w:val="00AA57D0"/>
    <w:rsid w:val="00AC0082"/>
    <w:rsid w:val="00B4273D"/>
    <w:rsid w:val="00C17714"/>
    <w:rsid w:val="00D85842"/>
    <w:rsid w:val="00E26F65"/>
    <w:rsid w:val="00EE4A3A"/>
    <w:rsid w:val="00E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00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00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</dc:creator>
  <cp:keywords/>
  <dc:description/>
  <cp:lastModifiedBy>Венера</cp:lastModifiedBy>
  <cp:revision>13</cp:revision>
  <dcterms:created xsi:type="dcterms:W3CDTF">2018-03-01T05:28:00Z</dcterms:created>
  <dcterms:modified xsi:type="dcterms:W3CDTF">2022-11-29T02:32:00Z</dcterms:modified>
</cp:coreProperties>
</file>